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1"/>
        <w:gridCol w:w="8157"/>
        <w:gridCol w:w="4209"/>
        <w:gridCol w:w="4209"/>
      </w:tblGrid>
      <w:tr w:rsidR="00000000">
        <w:trPr>
          <w:tblHeader/>
        </w:trPr>
        <w:tc>
          <w:tcPr>
            <w:tcW w:w="261" w:type="dxa"/>
            <w:shd w:val="clear" w:color="auto" w:fill="FF6633"/>
          </w:tcPr>
          <w:p w:rsidR="00000000" w:rsidRDefault="000921D6">
            <w:pPr>
              <w:pStyle w:val="TableHeading"/>
              <w:snapToGrid w:val="0"/>
              <w:jc w:val="left"/>
            </w:pPr>
          </w:p>
        </w:tc>
        <w:tc>
          <w:tcPr>
            <w:tcW w:w="8157" w:type="dxa"/>
            <w:shd w:val="clear" w:color="auto" w:fill="FF6633"/>
          </w:tcPr>
          <w:p w:rsidR="00000000" w:rsidRDefault="000921D6">
            <w:pPr>
              <w:pStyle w:val="TableSubHeader-18Ar"/>
              <w:snapToGrid w:val="0"/>
            </w:pPr>
            <w:r>
              <w:t>Term 3:</w:t>
            </w:r>
          </w:p>
        </w:tc>
        <w:tc>
          <w:tcPr>
            <w:tcW w:w="4209" w:type="dxa"/>
            <w:shd w:val="clear" w:color="auto" w:fill="FF6633"/>
          </w:tcPr>
          <w:p w:rsidR="00000000" w:rsidRDefault="000921D6">
            <w:pPr>
              <w:pStyle w:val="TableHeading"/>
              <w:snapToGrid w:val="0"/>
            </w:pPr>
          </w:p>
        </w:tc>
        <w:tc>
          <w:tcPr>
            <w:tcW w:w="4209" w:type="dxa"/>
            <w:shd w:val="clear" w:color="auto" w:fill="FF6633"/>
          </w:tcPr>
          <w:p w:rsidR="00000000" w:rsidRDefault="000921D6">
            <w:pPr>
              <w:pStyle w:val="TableHeading"/>
              <w:snapToGrid w:val="0"/>
            </w:pPr>
          </w:p>
        </w:tc>
      </w:tr>
      <w:tr w:rsidR="00000000">
        <w:tc>
          <w:tcPr>
            <w:tcW w:w="261" w:type="dxa"/>
            <w:shd w:val="clear" w:color="auto" w:fill="FF6633"/>
          </w:tcPr>
          <w:p w:rsidR="00000000" w:rsidRDefault="000921D6">
            <w:pPr>
              <w:pStyle w:val="TableContents"/>
              <w:snapToGrid w:val="0"/>
            </w:pPr>
          </w:p>
        </w:tc>
        <w:tc>
          <w:tcPr>
            <w:tcW w:w="16575" w:type="dxa"/>
            <w:gridSpan w:val="3"/>
            <w:shd w:val="clear" w:color="auto" w:fill="FF6633"/>
          </w:tcPr>
          <w:p w:rsidR="00000000" w:rsidRDefault="000921D6">
            <w:pPr>
              <w:pStyle w:val="TableHeader-50Ar"/>
              <w:shd w:val="clear" w:color="auto" w:fill="FF6633"/>
              <w:snapToGrid w:val="0"/>
            </w:pPr>
            <w:r>
              <w:t>Value</w:t>
            </w:r>
          </w:p>
        </w:tc>
      </w:tr>
    </w:tbl>
    <w:p w:rsidR="00000000" w:rsidRDefault="000921D6"/>
    <w:tbl>
      <w:tblPr>
        <w:tblW w:w="0" w:type="auto"/>
        <w:tblInd w:w="428" w:type="dxa"/>
        <w:tblLayout w:type="fixed"/>
        <w:tblLook w:val="0000"/>
      </w:tblPr>
      <w:tblGrid>
        <w:gridCol w:w="4659"/>
        <w:gridCol w:w="11520"/>
      </w:tblGrid>
      <w:tr w:rsidR="00000000">
        <w:trPr>
          <w:trHeight w:val="1070"/>
        </w:trPr>
        <w:tc>
          <w:tcPr>
            <w:tcW w:w="4659" w:type="dxa"/>
            <w:tcBorders>
              <w:top w:val="single" w:sz="8" w:space="0" w:color="FF0000"/>
              <w:left w:val="single" w:sz="8" w:space="0" w:color="FF0000"/>
              <w:bottom w:val="single" w:sz="8" w:space="0" w:color="FFFFFF"/>
            </w:tcBorders>
            <w:shd w:val="clear" w:color="auto" w:fill="FF6633"/>
          </w:tcPr>
          <w:p w:rsidR="00000000" w:rsidRDefault="000921D6">
            <w:pPr>
              <w:pStyle w:val="TableCopy"/>
              <w:snapToGrid w:val="0"/>
              <w:rPr>
                <w:sz w:val="22"/>
              </w:rPr>
            </w:pPr>
            <w:r>
              <w:rPr>
                <w:b/>
                <w:sz w:val="26"/>
              </w:rPr>
              <w:t>I can see how other people work differently to achieve their purpose</w:t>
            </w:r>
            <w:r>
              <w:rPr>
                <w:b/>
                <w:sz w:val="26"/>
              </w:rPr>
              <w:br/>
            </w:r>
            <w:r>
              <w:rPr>
                <w:bCs/>
                <w:sz w:val="22"/>
              </w:rPr>
              <w:t>(</w:t>
            </w:r>
            <w:r>
              <w:rPr>
                <w:sz w:val="22"/>
              </w:rPr>
              <w:t>Makes observations about value of others’ work)</w:t>
            </w:r>
          </w:p>
          <w:p w:rsidR="00000000" w:rsidRDefault="000921D6">
            <w:pPr>
              <w:pStyle w:val="TableCopy"/>
              <w:snapToGrid w:val="0"/>
              <w:rPr>
                <w:sz w:val="22"/>
              </w:rPr>
            </w:pPr>
          </w:p>
        </w:tc>
        <w:tc>
          <w:tcPr>
            <w:tcW w:w="1152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</w:tcPr>
          <w:p w:rsidR="00000000" w:rsidRDefault="000921D6">
            <w:pPr>
              <w:pStyle w:val="TableCopy"/>
              <w:snapToGrid w:val="0"/>
              <w:ind w:left="170" w:right="1026"/>
            </w:pPr>
          </w:p>
        </w:tc>
      </w:tr>
      <w:tr w:rsidR="00000000">
        <w:tc>
          <w:tcPr>
            <w:tcW w:w="4659" w:type="dxa"/>
            <w:tcBorders>
              <w:left w:val="single" w:sz="8" w:space="0" w:color="FF0000"/>
              <w:bottom w:val="single" w:sz="8" w:space="0" w:color="FFFFFF"/>
            </w:tcBorders>
            <w:shd w:val="clear" w:color="auto" w:fill="FF6633"/>
          </w:tcPr>
          <w:p w:rsidR="00000000" w:rsidRDefault="000921D6">
            <w:pPr>
              <w:pStyle w:val="TableCopy"/>
              <w:snapToGrid w:val="0"/>
              <w:rPr>
                <w:b/>
                <w:sz w:val="22"/>
              </w:rPr>
            </w:pPr>
            <w:r>
              <w:rPr>
                <w:b/>
                <w:sz w:val="26"/>
              </w:rPr>
              <w:t>I can see if my work has achieved its purpose</w:t>
            </w:r>
            <w:r>
              <w:rPr>
                <w:b/>
              </w:rPr>
              <w:br/>
            </w:r>
            <w:r>
              <w:rPr>
                <w:bCs/>
                <w:sz w:val="22"/>
              </w:rPr>
              <w:t>(Makes observations about value of own work)</w:t>
            </w:r>
          </w:p>
          <w:p w:rsidR="00000000" w:rsidRDefault="000921D6">
            <w:pPr>
              <w:pStyle w:val="TableCopy"/>
              <w:snapToGrid w:val="0"/>
              <w:rPr>
                <w:b/>
                <w:sz w:val="22"/>
              </w:rPr>
            </w:pPr>
          </w:p>
          <w:p w:rsidR="00000000" w:rsidRDefault="000921D6">
            <w:pPr>
              <w:pStyle w:val="TableCopy"/>
              <w:rPr>
                <w:b/>
              </w:rPr>
            </w:pPr>
          </w:p>
        </w:tc>
        <w:tc>
          <w:tcPr>
            <w:tcW w:w="11520" w:type="dxa"/>
            <w:tcBorders>
              <w:left w:val="single" w:sz="8" w:space="0" w:color="FF0000"/>
              <w:bottom w:val="single" w:sz="8" w:space="0" w:color="FF0000"/>
              <w:right w:val="single" w:sz="8" w:space="0" w:color="FF0000"/>
            </w:tcBorders>
          </w:tcPr>
          <w:p w:rsidR="00000000" w:rsidRDefault="000921D6">
            <w:pPr>
              <w:pStyle w:val="TableCopy"/>
              <w:snapToGrid w:val="0"/>
            </w:pPr>
          </w:p>
        </w:tc>
      </w:tr>
      <w:tr w:rsidR="00000000">
        <w:tc>
          <w:tcPr>
            <w:tcW w:w="4659" w:type="dxa"/>
            <w:tcBorders>
              <w:left w:val="single" w:sz="8" w:space="0" w:color="FF0000"/>
              <w:bottom w:val="single" w:sz="8" w:space="0" w:color="FFFFFF"/>
            </w:tcBorders>
            <w:shd w:val="clear" w:color="auto" w:fill="FF6633"/>
          </w:tcPr>
          <w:p w:rsidR="00000000" w:rsidRDefault="000921D6">
            <w:pPr>
              <w:pStyle w:val="TableCopy"/>
              <w:snapToGrid w:val="0"/>
              <w:rPr>
                <w:b/>
                <w:sz w:val="22"/>
              </w:rPr>
            </w:pPr>
            <w:r>
              <w:rPr>
                <w:b/>
                <w:sz w:val="26"/>
              </w:rPr>
              <w:t>I can spot problems</w:t>
            </w:r>
            <w:r>
              <w:rPr>
                <w:b/>
                <w:sz w:val="26"/>
              </w:rPr>
              <w:t xml:space="preserve"> and ways of dealing with them</w:t>
            </w:r>
            <w:r>
              <w:rPr>
                <w:b/>
              </w:rPr>
              <w:br/>
            </w:r>
            <w:r>
              <w:rPr>
                <w:bCs/>
                <w:sz w:val="22"/>
              </w:rPr>
              <w:t>(Overcomes problems)</w:t>
            </w:r>
          </w:p>
          <w:p w:rsidR="00000000" w:rsidRDefault="000921D6">
            <w:pPr>
              <w:pStyle w:val="TableCopy"/>
              <w:snapToGrid w:val="0"/>
              <w:rPr>
                <w:b/>
                <w:sz w:val="22"/>
              </w:rPr>
            </w:pPr>
          </w:p>
        </w:tc>
        <w:tc>
          <w:tcPr>
            <w:tcW w:w="11520" w:type="dxa"/>
            <w:tcBorders>
              <w:left w:val="single" w:sz="8" w:space="0" w:color="FF0000"/>
              <w:bottom w:val="single" w:sz="8" w:space="0" w:color="FF0000"/>
              <w:right w:val="single" w:sz="8" w:space="0" w:color="FF0000"/>
            </w:tcBorders>
          </w:tcPr>
          <w:p w:rsidR="00000000" w:rsidRDefault="000921D6">
            <w:pPr>
              <w:pStyle w:val="TableCopy"/>
              <w:snapToGrid w:val="0"/>
            </w:pPr>
          </w:p>
        </w:tc>
      </w:tr>
      <w:tr w:rsidR="00000000">
        <w:trPr>
          <w:trHeight w:val="1246"/>
        </w:trPr>
        <w:tc>
          <w:tcPr>
            <w:tcW w:w="4659" w:type="dxa"/>
            <w:tcBorders>
              <w:left w:val="single" w:sz="8" w:space="0" w:color="FF0000"/>
              <w:bottom w:val="single" w:sz="8" w:space="0" w:color="FFFFFF"/>
            </w:tcBorders>
            <w:shd w:val="clear" w:color="auto" w:fill="FF6633"/>
          </w:tcPr>
          <w:p w:rsidR="00000000" w:rsidRDefault="000921D6">
            <w:pPr>
              <w:pStyle w:val="TableCopy"/>
              <w:snapToGrid w:val="0"/>
              <w:rPr>
                <w:bCs/>
                <w:sz w:val="22"/>
              </w:rPr>
            </w:pPr>
            <w:r>
              <w:rPr>
                <w:b/>
                <w:sz w:val="26"/>
              </w:rPr>
              <w:t>I stop and think about how I am doing in my work</w:t>
            </w:r>
            <w:r>
              <w:rPr>
                <w:b/>
              </w:rPr>
              <w:br/>
            </w:r>
            <w:r>
              <w:rPr>
                <w:bCs/>
                <w:sz w:val="22"/>
              </w:rPr>
              <w:t>(Reviews progress)</w:t>
            </w:r>
          </w:p>
          <w:p w:rsidR="00000000" w:rsidRDefault="000921D6">
            <w:pPr>
              <w:pStyle w:val="TableCopy"/>
              <w:rPr>
                <w:b/>
              </w:rPr>
            </w:pPr>
          </w:p>
        </w:tc>
        <w:tc>
          <w:tcPr>
            <w:tcW w:w="11520" w:type="dxa"/>
            <w:tcBorders>
              <w:left w:val="single" w:sz="8" w:space="0" w:color="FF0000"/>
              <w:bottom w:val="single" w:sz="8" w:space="0" w:color="FF0000"/>
              <w:right w:val="single" w:sz="8" w:space="0" w:color="FF0000"/>
            </w:tcBorders>
          </w:tcPr>
          <w:p w:rsidR="00000000" w:rsidRDefault="000921D6">
            <w:pPr>
              <w:pStyle w:val="TableCopy"/>
              <w:snapToGrid w:val="0"/>
            </w:pPr>
          </w:p>
        </w:tc>
      </w:tr>
      <w:tr w:rsidR="00000000">
        <w:tc>
          <w:tcPr>
            <w:tcW w:w="4659" w:type="dxa"/>
            <w:tcBorders>
              <w:left w:val="single" w:sz="8" w:space="0" w:color="FF0000"/>
              <w:bottom w:val="single" w:sz="8" w:space="0" w:color="FFFFFF"/>
            </w:tcBorders>
            <w:shd w:val="clear" w:color="auto" w:fill="FF6633"/>
          </w:tcPr>
          <w:p w:rsidR="00000000" w:rsidRDefault="000921D6">
            <w:pPr>
              <w:pStyle w:val="TableCopy"/>
              <w:snapToGrid w:val="0"/>
              <w:rPr>
                <w:b/>
                <w:sz w:val="22"/>
              </w:rPr>
            </w:pPr>
            <w:r>
              <w:rPr>
                <w:b/>
                <w:sz w:val="26"/>
              </w:rPr>
              <w:t>I can use things I have already learned to help me</w:t>
            </w:r>
            <w:r>
              <w:rPr>
                <w:b/>
              </w:rPr>
              <w:br/>
            </w:r>
            <w:r>
              <w:rPr>
                <w:b/>
                <w:sz w:val="22"/>
              </w:rPr>
              <w:t>(</w:t>
            </w:r>
            <w:r>
              <w:rPr>
                <w:sz w:val="22"/>
              </w:rPr>
              <w:t>Uses and transfers previous knowledge</w:t>
            </w:r>
            <w:r>
              <w:rPr>
                <w:b/>
                <w:sz w:val="22"/>
              </w:rPr>
              <w:t>)</w:t>
            </w:r>
          </w:p>
          <w:p w:rsidR="00000000" w:rsidRDefault="000921D6">
            <w:pPr>
              <w:pStyle w:val="TableCopy"/>
              <w:snapToGrid w:val="0"/>
              <w:rPr>
                <w:b/>
                <w:sz w:val="22"/>
              </w:rPr>
            </w:pPr>
          </w:p>
          <w:p w:rsidR="00000000" w:rsidRDefault="000921D6">
            <w:pPr>
              <w:pStyle w:val="TableCopy"/>
              <w:rPr>
                <w:b/>
              </w:rPr>
            </w:pPr>
          </w:p>
        </w:tc>
        <w:tc>
          <w:tcPr>
            <w:tcW w:w="11520" w:type="dxa"/>
            <w:tcBorders>
              <w:left w:val="single" w:sz="8" w:space="0" w:color="FF0000"/>
              <w:bottom w:val="single" w:sz="8" w:space="0" w:color="FF0000"/>
              <w:right w:val="single" w:sz="8" w:space="0" w:color="FF0000"/>
            </w:tcBorders>
          </w:tcPr>
          <w:p w:rsidR="00000000" w:rsidRDefault="000921D6">
            <w:pPr>
              <w:pStyle w:val="TableCopy"/>
              <w:snapToGrid w:val="0"/>
            </w:pPr>
          </w:p>
        </w:tc>
      </w:tr>
    </w:tbl>
    <w:p w:rsidR="00000000" w:rsidRDefault="000921D6"/>
    <w:sectPr w:rsidR="00000000">
      <w:footnotePr>
        <w:pos w:val="beneathText"/>
      </w:footnotePr>
      <w:pgSz w:w="16837" w:h="11905" w:orient="landscape"/>
      <w:pgMar w:top="0" w:right="0" w:bottom="5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0921D6"/>
    <w:rsid w:val="00092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">
    <w:name w:val="List"/>
    <w:basedOn w:val="BodyText"/>
    <w:semiHidden/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py">
    <w:name w:val="Table Copy"/>
    <w:basedOn w:val="Normal"/>
    <w:rPr>
      <w:rFonts w:ascii="Arial" w:hAnsi="Arial"/>
      <w:color w:val="FFFFFF"/>
      <w:sz w:val="20"/>
    </w:rPr>
  </w:style>
  <w:style w:type="paragraph" w:customStyle="1" w:styleId="TableSubHeader-18Ar">
    <w:name w:val="TableSub Header - 18 Ar"/>
    <w:basedOn w:val="TableHeading"/>
    <w:pPr>
      <w:spacing w:before="850"/>
      <w:jc w:val="left"/>
    </w:pPr>
    <w:rPr>
      <w:rFonts w:ascii="Arial" w:hAnsi="Arial"/>
      <w:b w:val="0"/>
      <w:i w:val="0"/>
      <w:color w:val="FFFFFF"/>
      <w:sz w:val="36"/>
    </w:rPr>
  </w:style>
  <w:style w:type="paragraph" w:customStyle="1" w:styleId="TableHeader-50Ar">
    <w:name w:val="Table Header - 50 Ar"/>
    <w:basedOn w:val="TableContents"/>
    <w:rPr>
      <w:rFonts w:ascii="Arial" w:hAnsi="Arial"/>
      <w:b/>
      <w:color w:val="FFFFFF"/>
      <w:sz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pgeneric\Desktop\Creativity%20Wheel%20Word%20Files\WHITEBOARD_TERM_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WHITEBOARD_TERM_3</Template>
  <TotalTime>1</TotalTime>
  <Pages>1</Pages>
  <Words>71</Words>
  <Characters>407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1:</vt:lpstr>
    </vt:vector>
  </TitlesOfParts>
  <Company>sumo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1:</dc:title>
  <dc:subject/>
  <dc:creator>cpgeneric</dc:creator>
  <cp:keywords/>
  <dc:description/>
  <cp:lastModifiedBy> </cp:lastModifiedBy>
  <cp:revision>2</cp:revision>
  <cp:lastPrinted>2113-01-01T05:00:00Z</cp:lastPrinted>
  <dcterms:created xsi:type="dcterms:W3CDTF">2010-07-05T19:47:00Z</dcterms:created>
  <dcterms:modified xsi:type="dcterms:W3CDTF">2010-07-05T19:47:00Z</dcterms:modified>
</cp:coreProperties>
</file>